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A3331B" w:rsidRDefault="00A3331B" w:rsidP="00A3331B">
      <w:pPr>
        <w:pStyle w:val="1"/>
        <w:jc w:val="left"/>
        <w:rPr>
          <w:rFonts w:eastAsia="Calibri"/>
          <w:sz w:val="28"/>
        </w:rPr>
      </w:pPr>
    </w:p>
    <w:p w:rsidR="00A3331B" w:rsidRDefault="00A3331B" w:rsidP="00A3331B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2167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678FC" w:rsidRDefault="006678FC" w:rsidP="006678F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Устав муниципального казенного учреждения</w:t>
      </w:r>
    </w:p>
    <w:p w:rsidR="006678FC" w:rsidRDefault="006678FC" w:rsidP="006678F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«Многофункциональный центр организации предоставления государственных и муниципальных услуг в городе Вологде»</w:t>
      </w:r>
    </w:p>
    <w:p w:rsidR="006678FC" w:rsidRDefault="006678FC" w:rsidP="006678FC">
      <w:pPr>
        <w:rPr>
          <w:b/>
          <w:sz w:val="26"/>
          <w:szCs w:val="26"/>
        </w:rPr>
      </w:pPr>
    </w:p>
    <w:p w:rsidR="006678FC" w:rsidRDefault="006678FC" w:rsidP="006678FC">
      <w:pPr>
        <w:rPr>
          <w:b/>
          <w:sz w:val="26"/>
          <w:szCs w:val="26"/>
        </w:rPr>
      </w:pPr>
    </w:p>
    <w:p w:rsidR="006678FC" w:rsidRDefault="006678FC" w:rsidP="006678FC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На основании статей 27 и 44 Устава городского округа города Вологды ПОСТАНОВЛЯЮ:</w:t>
      </w:r>
    </w:p>
    <w:p w:rsidR="006678FC" w:rsidRDefault="006678FC" w:rsidP="006678FC">
      <w:pPr>
        <w:pStyle w:val="aa"/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Внести в </w:t>
      </w:r>
      <w:r>
        <w:rPr>
          <w:sz w:val="26"/>
          <w:szCs w:val="26"/>
        </w:rPr>
        <w:t xml:space="preserve">Устав </w:t>
      </w:r>
      <w:r>
        <w:rPr>
          <w:sz w:val="26"/>
        </w:rPr>
        <w:t>муниципального казенного учреждения «Многофункциональный центр организации предоставления государственных и муниципальных услуг в городе Вологде», утвержденный постановлением Администрации города Вологды от</w:t>
      </w:r>
      <w:r w:rsidR="00BA6C8A">
        <w:rPr>
          <w:sz w:val="26"/>
        </w:rPr>
        <w:t xml:space="preserve"> </w:t>
      </w:r>
      <w:r>
        <w:rPr>
          <w:sz w:val="26"/>
        </w:rPr>
        <w:t>25</w:t>
      </w:r>
      <w:r w:rsidR="00BA6C8A">
        <w:rPr>
          <w:sz w:val="26"/>
        </w:rPr>
        <w:t xml:space="preserve"> </w:t>
      </w:r>
      <w:r>
        <w:rPr>
          <w:sz w:val="26"/>
        </w:rPr>
        <w:t>ноября 2014 года № 9164 (с</w:t>
      </w:r>
      <w:r w:rsidR="00BA6C8A">
        <w:rPr>
          <w:sz w:val="26"/>
        </w:rPr>
        <w:t xml:space="preserve"> </w:t>
      </w:r>
      <w:r>
        <w:rPr>
          <w:sz w:val="26"/>
        </w:rPr>
        <w:t>последующими</w:t>
      </w:r>
      <w:proofErr w:type="gramEnd"/>
      <w:r>
        <w:rPr>
          <w:sz w:val="26"/>
        </w:rPr>
        <w:t xml:space="preserve"> изменениями), следующие изменения:</w:t>
      </w:r>
    </w:p>
    <w:p w:rsidR="006678FC" w:rsidRPr="00194E9A" w:rsidRDefault="00194E9A" w:rsidP="00194E9A">
      <w:pPr>
        <w:tabs>
          <w:tab w:val="left" w:pos="0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1.1. </w:t>
      </w:r>
      <w:r w:rsidR="006678FC" w:rsidRPr="00194E9A">
        <w:rPr>
          <w:sz w:val="26"/>
          <w:szCs w:val="26"/>
        </w:rPr>
        <w:t xml:space="preserve">В </w:t>
      </w:r>
      <w:r w:rsidRPr="00194E9A">
        <w:rPr>
          <w:sz w:val="26"/>
          <w:szCs w:val="26"/>
        </w:rPr>
        <w:t>абзаце втором пункта 1.5, пункте</w:t>
      </w:r>
      <w:r w:rsidR="006678FC" w:rsidRPr="00194E9A">
        <w:rPr>
          <w:sz w:val="26"/>
          <w:szCs w:val="26"/>
        </w:rPr>
        <w:t xml:space="preserve"> 5.6 слова «Управление делами» заменить словами «Департамент </w:t>
      </w:r>
      <w:proofErr w:type="spellStart"/>
      <w:r w:rsidR="006678FC" w:rsidRPr="00194E9A">
        <w:rPr>
          <w:sz w:val="26"/>
          <w:szCs w:val="26"/>
        </w:rPr>
        <w:t>цифровизации</w:t>
      </w:r>
      <w:proofErr w:type="spellEnd"/>
      <w:r w:rsidR="006678FC" w:rsidRPr="00194E9A">
        <w:rPr>
          <w:sz w:val="26"/>
          <w:szCs w:val="26"/>
        </w:rPr>
        <w:t xml:space="preserve">». </w:t>
      </w:r>
    </w:p>
    <w:p w:rsidR="006678FC" w:rsidRPr="00BA6C8A" w:rsidRDefault="00BA6C8A" w:rsidP="00BA6C8A">
      <w:pPr>
        <w:tabs>
          <w:tab w:val="left" w:pos="0"/>
        </w:tabs>
        <w:autoSpaceDE w:val="0"/>
        <w:autoSpaceDN w:val="0"/>
        <w:adjustRightInd w:val="0"/>
        <w:spacing w:line="360" w:lineRule="auto"/>
        <w:ind w:right="-1" w:firstLine="709"/>
        <w:jc w:val="both"/>
        <w:outlineLvl w:val="0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6678FC" w:rsidRPr="00BA6C8A">
        <w:rPr>
          <w:sz w:val="26"/>
          <w:szCs w:val="26"/>
        </w:rPr>
        <w:t xml:space="preserve">В абзаце </w:t>
      </w:r>
      <w:r w:rsidR="00194E9A">
        <w:rPr>
          <w:sz w:val="26"/>
          <w:szCs w:val="26"/>
        </w:rPr>
        <w:t>тринадцатом</w:t>
      </w:r>
      <w:r w:rsidR="006678FC" w:rsidRPr="00BA6C8A">
        <w:rPr>
          <w:sz w:val="26"/>
          <w:szCs w:val="26"/>
        </w:rPr>
        <w:t xml:space="preserve"> пункта 5.7, раздел</w:t>
      </w:r>
      <w:r w:rsidR="00194E9A">
        <w:rPr>
          <w:sz w:val="26"/>
          <w:szCs w:val="26"/>
        </w:rPr>
        <w:t>е</w:t>
      </w:r>
      <w:r w:rsidR="006678FC" w:rsidRPr="00BA6C8A">
        <w:rPr>
          <w:sz w:val="26"/>
          <w:szCs w:val="26"/>
        </w:rPr>
        <w:t xml:space="preserve"> 8 слова «управляющего делами» заменить словами «начальника Департамента </w:t>
      </w:r>
      <w:proofErr w:type="spellStart"/>
      <w:r w:rsidR="006678FC" w:rsidRPr="00BA6C8A">
        <w:rPr>
          <w:sz w:val="26"/>
          <w:szCs w:val="26"/>
        </w:rPr>
        <w:t>цифровизации</w:t>
      </w:r>
      <w:proofErr w:type="spellEnd"/>
      <w:r w:rsidR="006678FC" w:rsidRPr="00BA6C8A">
        <w:rPr>
          <w:sz w:val="26"/>
          <w:szCs w:val="26"/>
        </w:rPr>
        <w:t xml:space="preserve">». </w:t>
      </w:r>
    </w:p>
    <w:p w:rsidR="006678FC" w:rsidRDefault="00194E9A" w:rsidP="00194E9A">
      <w:pPr>
        <w:pStyle w:val="aa"/>
        <w:tabs>
          <w:tab w:val="left" w:pos="0"/>
        </w:tabs>
        <w:autoSpaceDE w:val="0"/>
        <w:autoSpaceDN w:val="0"/>
        <w:adjustRightInd w:val="0"/>
        <w:spacing w:line="360" w:lineRule="auto"/>
        <w:ind w:left="0" w:right="-1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2. </w:t>
      </w:r>
      <w:r w:rsidR="006678FC">
        <w:rPr>
          <w:color w:val="000000"/>
          <w:sz w:val="26"/>
          <w:szCs w:val="26"/>
        </w:rPr>
        <w:t xml:space="preserve">Директору муниципального казенного учреждения </w:t>
      </w:r>
      <w:r w:rsidR="006678FC">
        <w:rPr>
          <w:sz w:val="26"/>
        </w:rPr>
        <w:t>«Многофункциональный центр организации предоставления государственных и муниципальных услуг в городе Вологде»</w:t>
      </w:r>
      <w:r w:rsidR="006678FC">
        <w:rPr>
          <w:color w:val="000000"/>
          <w:sz w:val="26"/>
          <w:szCs w:val="26"/>
        </w:rPr>
        <w:t>:</w:t>
      </w:r>
    </w:p>
    <w:p w:rsidR="006678FC" w:rsidRDefault="006678FC" w:rsidP="006678FC">
      <w:pPr>
        <w:tabs>
          <w:tab w:val="left" w:pos="0"/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2.1. Обеспечить государственную регистрацию изменений в</w:t>
      </w:r>
      <w:r w:rsidR="00C570CD">
        <w:rPr>
          <w:color w:val="000000"/>
          <w:sz w:val="26"/>
          <w:szCs w:val="26"/>
        </w:rPr>
        <w:t> </w:t>
      </w:r>
      <w:r>
        <w:rPr>
          <w:sz w:val="26"/>
        </w:rPr>
        <w:t>Устав</w:t>
      </w:r>
      <w:r w:rsidR="00C570CD">
        <w:rPr>
          <w:sz w:val="26"/>
        </w:rPr>
        <w:t> </w:t>
      </w:r>
      <w:r>
        <w:rPr>
          <w:sz w:val="26"/>
        </w:rPr>
        <w:t>муниципального казенного учреждения «Многофункциональный центр организации предоставления государственных и муниципальных услуг в городе Вологде</w:t>
      </w:r>
      <w:r w:rsidR="00194E9A">
        <w:rPr>
          <w:sz w:val="26"/>
        </w:rPr>
        <w:t>»</w:t>
      </w:r>
      <w:r>
        <w:rPr>
          <w:sz w:val="26"/>
        </w:rPr>
        <w:t xml:space="preserve"> (далее – изменения в Устав), указанных в пункте 1 настоящего </w:t>
      </w:r>
      <w:r w:rsidR="00C570CD">
        <w:rPr>
          <w:sz w:val="26"/>
        </w:rPr>
        <w:lastRenderedPageBreak/>
        <w:t>постановл</w:t>
      </w:r>
      <w:r>
        <w:rPr>
          <w:sz w:val="26"/>
        </w:rPr>
        <w:t xml:space="preserve">ения, в </w:t>
      </w:r>
      <w:r w:rsidR="00F57BDD">
        <w:rPr>
          <w:color w:val="000000"/>
          <w:sz w:val="26"/>
          <w:szCs w:val="26"/>
        </w:rPr>
        <w:t>Управлении</w:t>
      </w:r>
      <w:r>
        <w:rPr>
          <w:color w:val="000000"/>
          <w:sz w:val="26"/>
          <w:szCs w:val="26"/>
        </w:rPr>
        <w:t xml:space="preserve"> Федеральной налоговой службы по Вологодской области (далее – налоговый орган).</w:t>
      </w:r>
    </w:p>
    <w:p w:rsidR="006678FC" w:rsidRDefault="006678FC" w:rsidP="006678FC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2.2. Представить в </w:t>
      </w:r>
      <w:r>
        <w:rPr>
          <w:sz w:val="26"/>
          <w:szCs w:val="26"/>
        </w:rPr>
        <w:t xml:space="preserve">Департамент </w:t>
      </w:r>
      <w:proofErr w:type="spellStart"/>
      <w:r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 xml:space="preserve"> Администрации города Вологды, </w:t>
      </w:r>
      <w:r>
        <w:rPr>
          <w:color w:val="000000"/>
          <w:sz w:val="26"/>
          <w:szCs w:val="26"/>
        </w:rPr>
        <w:t xml:space="preserve">Департамент имущественных </w:t>
      </w:r>
      <w:proofErr w:type="gramStart"/>
      <w:r>
        <w:rPr>
          <w:color w:val="000000"/>
          <w:sz w:val="26"/>
          <w:szCs w:val="26"/>
        </w:rPr>
        <w:t>отношений Администрации города Вологды копии</w:t>
      </w:r>
      <w:proofErr w:type="gramEnd"/>
      <w:r>
        <w:rPr>
          <w:color w:val="000000"/>
          <w:sz w:val="26"/>
          <w:szCs w:val="26"/>
        </w:rPr>
        <w:t xml:space="preserve"> документов, подтверждающих государственную регистрацию изменений в Устав, в </w:t>
      </w:r>
      <w:r>
        <w:rPr>
          <w:sz w:val="26"/>
          <w:szCs w:val="26"/>
        </w:rPr>
        <w:t>пятидневный срок со</w:t>
      </w:r>
      <w:r>
        <w:rPr>
          <w:color w:val="000000"/>
          <w:sz w:val="26"/>
          <w:szCs w:val="26"/>
        </w:rPr>
        <w:t xml:space="preserve"> дня их получения.</w:t>
      </w:r>
    </w:p>
    <w:p w:rsidR="00194E9A" w:rsidRDefault="00194E9A" w:rsidP="006678FC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Pr="00194E9A">
        <w:rPr>
          <w:color w:val="000000"/>
          <w:sz w:val="26"/>
          <w:szCs w:val="26"/>
        </w:rPr>
        <w:t>Изменения в Устав вступают в силу с</w:t>
      </w:r>
      <w:r w:rsidR="00D62540">
        <w:rPr>
          <w:color w:val="000000"/>
          <w:sz w:val="26"/>
          <w:szCs w:val="26"/>
        </w:rPr>
        <w:t>о</w:t>
      </w:r>
      <w:r w:rsidRPr="00194E9A">
        <w:rPr>
          <w:color w:val="000000"/>
          <w:sz w:val="26"/>
          <w:szCs w:val="26"/>
        </w:rPr>
        <w:t xml:space="preserve"> </w:t>
      </w:r>
      <w:r w:rsidR="00D62540">
        <w:rPr>
          <w:color w:val="000000"/>
          <w:sz w:val="26"/>
          <w:szCs w:val="26"/>
        </w:rPr>
        <w:t>дня</w:t>
      </w:r>
      <w:r w:rsidRPr="00194E9A">
        <w:rPr>
          <w:color w:val="000000"/>
          <w:sz w:val="26"/>
          <w:szCs w:val="26"/>
        </w:rPr>
        <w:t xml:space="preserve"> государственной регистрации в налоговом органе и распространяются на правоотношения, возникшие с</w:t>
      </w:r>
      <w:r w:rsidR="00C570CD">
        <w:rPr>
          <w:color w:val="000000"/>
          <w:sz w:val="26"/>
          <w:szCs w:val="26"/>
        </w:rPr>
        <w:t> </w:t>
      </w:r>
      <w:r w:rsidRPr="00194E9A">
        <w:rPr>
          <w:color w:val="000000"/>
          <w:sz w:val="26"/>
          <w:szCs w:val="26"/>
        </w:rPr>
        <w:t>1</w:t>
      </w:r>
      <w:r w:rsidR="00C570CD">
        <w:rPr>
          <w:color w:val="000000"/>
          <w:sz w:val="26"/>
          <w:szCs w:val="26"/>
        </w:rPr>
        <w:t> </w:t>
      </w:r>
      <w:r w:rsidRPr="00194E9A">
        <w:rPr>
          <w:color w:val="000000"/>
          <w:sz w:val="26"/>
          <w:szCs w:val="26"/>
        </w:rPr>
        <w:t>января</w:t>
      </w:r>
      <w:r w:rsidR="00C570CD">
        <w:rPr>
          <w:color w:val="000000"/>
          <w:sz w:val="26"/>
          <w:szCs w:val="26"/>
        </w:rPr>
        <w:t> </w:t>
      </w:r>
      <w:r w:rsidRPr="00194E9A">
        <w:rPr>
          <w:color w:val="000000"/>
          <w:sz w:val="26"/>
          <w:szCs w:val="26"/>
        </w:rPr>
        <w:t>2024 года.</w:t>
      </w:r>
    </w:p>
    <w:p w:rsidR="006678FC" w:rsidRDefault="00FB02D0" w:rsidP="006678FC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>
        <w:rPr>
          <w:color w:val="000000"/>
          <w:sz w:val="26"/>
          <w:szCs w:val="26"/>
        </w:rPr>
        <w:t>4</w:t>
      </w:r>
      <w:r w:rsidR="006678FC">
        <w:rPr>
          <w:color w:val="000000"/>
          <w:sz w:val="26"/>
          <w:szCs w:val="26"/>
        </w:rPr>
        <w:t xml:space="preserve">. </w:t>
      </w:r>
      <w:r w:rsidR="006678FC">
        <w:rPr>
          <w:sz w:val="26"/>
        </w:rPr>
        <w:t xml:space="preserve">Настоящее постановление подлежит размещению на официальном </w:t>
      </w:r>
      <w:r w:rsidR="00C570CD">
        <w:rPr>
          <w:sz w:val="26"/>
        </w:rPr>
        <w:t>сайте</w:t>
      </w:r>
      <w:r w:rsidR="006678FC">
        <w:rPr>
          <w:sz w:val="26"/>
        </w:rPr>
        <w:t xml:space="preserve"> Администрации города Вологды в информационно-телекоммуникационной сети «Интернет».</w:t>
      </w:r>
    </w:p>
    <w:p w:rsidR="006678FC" w:rsidRDefault="006678FC" w:rsidP="00C570CD">
      <w:pPr>
        <w:tabs>
          <w:tab w:val="left" w:pos="709"/>
        </w:tabs>
        <w:spacing w:line="640" w:lineRule="exact"/>
        <w:ind w:firstLine="709"/>
        <w:jc w:val="both"/>
        <w:rPr>
          <w:sz w:val="26"/>
        </w:rPr>
      </w:pPr>
    </w:p>
    <w:p w:rsidR="00F57BDD" w:rsidRDefault="00F57BDD" w:rsidP="00C570CD">
      <w:pPr>
        <w:tabs>
          <w:tab w:val="left" w:pos="709"/>
        </w:tabs>
        <w:spacing w:line="640" w:lineRule="exact"/>
        <w:ind w:firstLine="709"/>
        <w:jc w:val="both"/>
        <w:rPr>
          <w:sz w:val="26"/>
        </w:rPr>
      </w:pPr>
    </w:p>
    <w:p w:rsidR="00C53E57" w:rsidRDefault="006678FC" w:rsidP="00C570CD">
      <w:pPr>
        <w:rPr>
          <w:sz w:val="26"/>
        </w:rPr>
      </w:pPr>
      <w:r>
        <w:rPr>
          <w:sz w:val="26"/>
          <w:szCs w:val="26"/>
        </w:rPr>
        <w:t xml:space="preserve">Мэр города Вологды </w:t>
      </w:r>
      <w:r w:rsidR="00C570CD">
        <w:rPr>
          <w:sz w:val="26"/>
          <w:szCs w:val="26"/>
        </w:rPr>
        <w:t xml:space="preserve">                                                                       </w:t>
      </w:r>
      <w:r>
        <w:rPr>
          <w:sz w:val="26"/>
          <w:szCs w:val="26"/>
        </w:rPr>
        <w:t xml:space="preserve">         С.А. Воропано</w:t>
      </w:r>
      <w:r w:rsidR="00C570CD">
        <w:rPr>
          <w:sz w:val="26"/>
          <w:szCs w:val="26"/>
        </w:rPr>
        <w:t>в</w:t>
      </w:r>
    </w:p>
    <w:sectPr w:rsidR="00C53E57" w:rsidSect="00C570CD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205" w:rsidRDefault="00824205" w:rsidP="000C33DF">
      <w:r>
        <w:separator/>
      </w:r>
    </w:p>
  </w:endnote>
  <w:endnote w:type="continuationSeparator" w:id="0">
    <w:p w:rsidR="00824205" w:rsidRDefault="0082420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205" w:rsidRDefault="00824205" w:rsidP="000C33DF">
      <w:r>
        <w:separator/>
      </w:r>
    </w:p>
  </w:footnote>
  <w:footnote w:type="continuationSeparator" w:id="0">
    <w:p w:rsidR="00824205" w:rsidRDefault="0082420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521673"/>
      <w:docPartObj>
        <w:docPartGallery w:val="Page Numbers (Top of Page)"/>
        <w:docPartUnique/>
      </w:docPartObj>
    </w:sdtPr>
    <w:sdtEndPr/>
    <w:sdtContent>
      <w:p w:rsidR="00C570CD" w:rsidRDefault="00BD4912">
        <w:pPr>
          <w:pStyle w:val="a5"/>
          <w:jc w:val="center"/>
        </w:pPr>
        <w:r>
          <w:fldChar w:fldCharType="begin"/>
        </w:r>
        <w:r w:rsidR="00C570CD">
          <w:instrText>PAGE   \* MERGEFORMAT</w:instrText>
        </w:r>
        <w:r>
          <w:fldChar w:fldCharType="separate"/>
        </w:r>
        <w:r w:rsidR="00697A3D">
          <w:rPr>
            <w:noProof/>
          </w:rPr>
          <w:t>2</w:t>
        </w:r>
        <w:r>
          <w:fldChar w:fldCharType="end"/>
        </w:r>
      </w:p>
    </w:sdtContent>
  </w:sdt>
  <w:p w:rsidR="00C570CD" w:rsidRDefault="00C570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27DF1"/>
    <w:multiLevelType w:val="multilevel"/>
    <w:tmpl w:val="B310175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7CDC6551"/>
    <w:multiLevelType w:val="hybridMultilevel"/>
    <w:tmpl w:val="95508F70"/>
    <w:lvl w:ilvl="0" w:tplc="43BABE4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24667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4E9A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15D2"/>
    <w:rsid w:val="005F09D6"/>
    <w:rsid w:val="00601EBE"/>
    <w:rsid w:val="006221A7"/>
    <w:rsid w:val="0062377C"/>
    <w:rsid w:val="00632CD6"/>
    <w:rsid w:val="0063684F"/>
    <w:rsid w:val="00650AD0"/>
    <w:rsid w:val="006525CD"/>
    <w:rsid w:val="006678FC"/>
    <w:rsid w:val="00671040"/>
    <w:rsid w:val="00673B0F"/>
    <w:rsid w:val="00686E00"/>
    <w:rsid w:val="00691A25"/>
    <w:rsid w:val="006929EC"/>
    <w:rsid w:val="00697A3D"/>
    <w:rsid w:val="006A7EBF"/>
    <w:rsid w:val="006B0A51"/>
    <w:rsid w:val="006D01AC"/>
    <w:rsid w:val="006D5E27"/>
    <w:rsid w:val="006E0FFC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4205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31B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6F4"/>
    <w:rsid w:val="00B64CD7"/>
    <w:rsid w:val="00B87023"/>
    <w:rsid w:val="00B97459"/>
    <w:rsid w:val="00BA212B"/>
    <w:rsid w:val="00BA55C5"/>
    <w:rsid w:val="00BA6C8A"/>
    <w:rsid w:val="00BD4912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0C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2540"/>
    <w:rsid w:val="00D651D3"/>
    <w:rsid w:val="00D6616E"/>
    <w:rsid w:val="00D7503D"/>
    <w:rsid w:val="00D83DE8"/>
    <w:rsid w:val="00D91241"/>
    <w:rsid w:val="00DA6CF9"/>
    <w:rsid w:val="00DA75C0"/>
    <w:rsid w:val="00DA7C55"/>
    <w:rsid w:val="00DB4C4F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57BDD"/>
    <w:rsid w:val="00F66F2F"/>
    <w:rsid w:val="00F762D7"/>
    <w:rsid w:val="00F803BE"/>
    <w:rsid w:val="00FA0557"/>
    <w:rsid w:val="00FB02D0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678F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678F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3331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678F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678F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3331B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EF788-34A4-4696-B8D6-6164897E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2023-12-19T13:49:00Z</dcterms:created>
  <dcterms:modified xsi:type="dcterms:W3CDTF">2023-12-19T13:49:00Z</dcterms:modified>
</cp:coreProperties>
</file>